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4401A" w:rsidRPr="00A4401A" w:rsidRDefault="00A4401A" w:rsidP="00A4401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4401A" w:rsidRPr="00A4401A" w:rsidRDefault="00A4401A" w:rsidP="00A4401A">
      <w:pPr>
        <w:pStyle w:val="Default"/>
        <w:jc w:val="right"/>
        <w:rPr>
          <w:rFonts w:ascii="Palatino Linotype" w:hAnsi="Palatino Linotype"/>
          <w:b/>
          <w:bCs/>
          <w:sz w:val="20"/>
          <w:szCs w:val="20"/>
        </w:rPr>
      </w:pPr>
      <w:r w:rsidRPr="00A4401A">
        <w:rPr>
          <w:rFonts w:ascii="Palatino Linotype" w:hAnsi="Palatino Linotype"/>
          <w:b/>
          <w:bCs/>
          <w:sz w:val="20"/>
          <w:szCs w:val="20"/>
        </w:rPr>
        <w:t xml:space="preserve"> Allegato A “Domanda di partecipazione”</w:t>
      </w:r>
    </w:p>
    <w:p w:rsidR="00A4401A" w:rsidRDefault="00A4401A" w:rsidP="00A4401A">
      <w:pPr>
        <w:pStyle w:val="Default"/>
        <w:rPr>
          <w:rFonts w:ascii="Palatino Linotype" w:hAnsi="Palatino Linotype"/>
        </w:rPr>
      </w:pPr>
      <w:r w:rsidRPr="00A4401A">
        <w:rPr>
          <w:rFonts w:ascii="Palatino Linotype" w:hAnsi="Palatino Linotype"/>
        </w:rPr>
        <w:t xml:space="preserve"> </w:t>
      </w:r>
    </w:p>
    <w:p w:rsidR="00640111" w:rsidRPr="00A4401A" w:rsidRDefault="00640111" w:rsidP="00640111">
      <w:pPr>
        <w:pStyle w:val="Default"/>
        <w:jc w:val="center"/>
        <w:rPr>
          <w:rFonts w:ascii="Palatino Linotype" w:hAnsi="Palatino Linotype"/>
        </w:rPr>
      </w:pPr>
      <w:r>
        <w:rPr>
          <w:noProof/>
          <w:sz w:val="56"/>
          <w:lang w:eastAsia="it-IT"/>
        </w:rPr>
        <w:drawing>
          <wp:inline distT="0" distB="0" distL="0" distR="0" wp14:anchorId="677FD838" wp14:editId="2E96BF2D">
            <wp:extent cx="1057275" cy="723397"/>
            <wp:effectExtent l="0" t="0" r="0" b="635"/>
            <wp:docPr id="3" name="Immagine 3" descr="LOGO_AMBITO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" descr="LOGO_AMBITO_1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90" cy="79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4122">
        <w:rPr>
          <w:rFonts w:ascii="Palatino Linotype" w:hAnsi="Palatino Linotype"/>
        </w:rPr>
        <w:t xml:space="preserve"> </w:t>
      </w:r>
      <w:r w:rsidR="00FF4122">
        <w:rPr>
          <w:noProof/>
        </w:rPr>
        <w:drawing>
          <wp:inline distT="0" distB="0" distL="0" distR="0" wp14:anchorId="3E9EE015" wp14:editId="70076011">
            <wp:extent cx="933450" cy="878541"/>
            <wp:effectExtent l="0" t="0" r="0" b="0"/>
            <wp:docPr id="1" name="Immagine 1" descr="C:\Users\uetnte\AppData\Local\Microsoft\Windows\INetCache\Content.MSO\C9035CF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etnte\AppData\Local\Microsoft\Windows\INetCache\Content.MSO\C9035CFB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436" cy="95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4122">
        <w:rPr>
          <w:noProof/>
        </w:rPr>
        <w:drawing>
          <wp:inline distT="0" distB="0" distL="0" distR="0" wp14:anchorId="0A561667" wp14:editId="23A62EC2">
            <wp:extent cx="752475" cy="752475"/>
            <wp:effectExtent l="0" t="0" r="9525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01A" w:rsidRPr="00A4401A" w:rsidRDefault="00A4401A" w:rsidP="00A4401A">
      <w:pPr>
        <w:spacing w:after="0"/>
        <w:rPr>
          <w:rFonts w:ascii="Palatino Linotype" w:hAnsi="Palatino Linotype"/>
          <w:sz w:val="24"/>
          <w:szCs w:val="24"/>
        </w:rPr>
      </w:pPr>
      <w:r w:rsidRPr="00A4401A">
        <w:rPr>
          <w:rFonts w:ascii="Palatino Linotype" w:hAnsi="Palatino Linotype"/>
          <w:sz w:val="24"/>
          <w:szCs w:val="24"/>
        </w:rPr>
        <w:t xml:space="preserve">Avviso di manifestazione di interesse per l’affidamento dell’incarico di valutazione della congruità economica e tecnica dei progetti pervenuti in seguito alla pubblicazione dell’Avviso Pubblico relativo al Progetto “I Luoghi dell’Inclusione, della Cultura, dell’Arte” presentato dell’Ambito Distrettuale Sociale n. 17, a valere sui fondi dell’Avviso “Abruzzo Giovani 2022”. </w:t>
      </w:r>
    </w:p>
    <w:p w:rsidR="00A4401A" w:rsidRDefault="00A4401A" w:rsidP="00A4401A">
      <w:pPr>
        <w:pStyle w:val="Default"/>
        <w:rPr>
          <w:rFonts w:ascii="Palatino Linotype" w:hAnsi="Palatino Linotype"/>
          <w:b/>
          <w:bCs/>
        </w:rPr>
      </w:pPr>
    </w:p>
    <w:p w:rsidR="00A4401A" w:rsidRPr="00A4401A" w:rsidRDefault="00A4401A" w:rsidP="00A4401A">
      <w:pPr>
        <w:pStyle w:val="Default"/>
        <w:jc w:val="center"/>
        <w:rPr>
          <w:rFonts w:ascii="Palatino Linotype" w:hAnsi="Palatino Linotype"/>
        </w:rPr>
      </w:pPr>
      <w:r w:rsidRPr="00A4401A">
        <w:rPr>
          <w:rFonts w:ascii="Palatino Linotype" w:hAnsi="Palatino Linotype"/>
          <w:b/>
          <w:bCs/>
        </w:rPr>
        <w:t>Domanda di partecipazione</w:t>
      </w:r>
    </w:p>
    <w:p w:rsidR="00A4401A" w:rsidRDefault="00A4401A" w:rsidP="00A4401A">
      <w:pPr>
        <w:pStyle w:val="Default"/>
        <w:rPr>
          <w:rFonts w:ascii="Palatino Linotype" w:hAnsi="Palatino Linotype"/>
          <w:b/>
          <w:bCs/>
        </w:rPr>
      </w:pPr>
    </w:p>
    <w:p w:rsidR="00A4401A" w:rsidRPr="00A4401A" w:rsidRDefault="00A4401A" w:rsidP="00A4401A">
      <w:pPr>
        <w:pStyle w:val="Default"/>
        <w:jc w:val="right"/>
        <w:rPr>
          <w:rFonts w:ascii="Palatino Linotype" w:hAnsi="Palatino Linotype"/>
        </w:rPr>
      </w:pPr>
      <w:r w:rsidRPr="00A4401A">
        <w:rPr>
          <w:rFonts w:ascii="Palatino Linotype" w:hAnsi="Palatino Linotype"/>
          <w:b/>
          <w:bCs/>
        </w:rPr>
        <w:t>All</w:t>
      </w:r>
      <w:r>
        <w:rPr>
          <w:rFonts w:ascii="Palatino Linotype" w:hAnsi="Palatino Linotype"/>
          <w:b/>
          <w:bCs/>
        </w:rPr>
        <w:t>’Ufficio di Piano Ecad 17</w:t>
      </w:r>
      <w:r w:rsidRPr="00A4401A">
        <w:rPr>
          <w:rFonts w:ascii="Palatino Linotype" w:hAnsi="Palatino Linotype"/>
          <w:b/>
          <w:bCs/>
        </w:rPr>
        <w:t xml:space="preserve"> </w:t>
      </w:r>
    </w:p>
    <w:p w:rsidR="00A4401A" w:rsidRDefault="005C6160" w:rsidP="00A4401A">
      <w:pPr>
        <w:pStyle w:val="Default"/>
        <w:jc w:val="right"/>
        <w:rPr>
          <w:rFonts w:ascii="Palatino Linotype" w:hAnsi="Palatino Linotype"/>
        </w:rPr>
      </w:pPr>
      <w:r>
        <w:rPr>
          <w:rFonts w:ascii="Palatino Linotype" w:hAnsi="Palatino Linotype"/>
        </w:rPr>
        <w:t>Via Salvo D’Acquisto</w:t>
      </w:r>
      <w:r w:rsidR="00A4401A">
        <w:rPr>
          <w:rFonts w:ascii="Palatino Linotype" w:hAnsi="Palatino Linotype"/>
        </w:rPr>
        <w:t xml:space="preserve">, </w:t>
      </w:r>
      <w:r>
        <w:rPr>
          <w:rFonts w:ascii="Palatino Linotype" w:hAnsi="Palatino Linotype"/>
        </w:rPr>
        <w:t>1</w:t>
      </w:r>
      <w:bookmarkStart w:id="0" w:name="_GoBack"/>
      <w:bookmarkEnd w:id="0"/>
    </w:p>
    <w:p w:rsidR="00A4401A" w:rsidRPr="00A4401A" w:rsidRDefault="00A4401A" w:rsidP="00A4401A">
      <w:pPr>
        <w:pStyle w:val="Default"/>
        <w:jc w:val="right"/>
        <w:rPr>
          <w:rFonts w:ascii="Palatino Linotype" w:hAnsi="Palatino Linotype"/>
        </w:rPr>
      </w:pPr>
      <w:r>
        <w:rPr>
          <w:rFonts w:ascii="Palatino Linotype" w:hAnsi="Palatino Linotype"/>
        </w:rPr>
        <w:t>65020 Manoppello</w:t>
      </w:r>
    </w:p>
    <w:p w:rsidR="00A4401A" w:rsidRPr="00A4401A" w:rsidRDefault="00A4401A" w:rsidP="00A4401A">
      <w:pPr>
        <w:pStyle w:val="Default"/>
        <w:jc w:val="right"/>
        <w:rPr>
          <w:rFonts w:ascii="Palatino Linotype" w:hAnsi="Palatino Linotype"/>
        </w:rPr>
      </w:pPr>
      <w:r>
        <w:rPr>
          <w:rFonts w:ascii="Palatino Linotype" w:hAnsi="Palatino Linotype"/>
          <w:b/>
          <w:bCs/>
          <w:color w:val="0462C1"/>
        </w:rPr>
        <w:t>ecad.montagnapescarese@legalmail.it</w:t>
      </w:r>
    </w:p>
    <w:p w:rsidR="00A4401A" w:rsidRDefault="00A4401A" w:rsidP="00A4401A">
      <w:pPr>
        <w:pStyle w:val="Default"/>
        <w:rPr>
          <w:rFonts w:ascii="Palatino Linotype" w:hAnsi="Palatino Linotype"/>
        </w:rPr>
      </w:pPr>
    </w:p>
    <w:p w:rsidR="00A4401A" w:rsidRDefault="00A4401A" w:rsidP="00A4401A">
      <w:pPr>
        <w:pStyle w:val="Default"/>
        <w:rPr>
          <w:rFonts w:ascii="Palatino Linotype" w:hAnsi="Palatino Linotype"/>
        </w:rPr>
      </w:pPr>
    </w:p>
    <w:p w:rsidR="00A4401A" w:rsidRPr="00A4401A" w:rsidRDefault="00A4401A" w:rsidP="00A4401A">
      <w:pPr>
        <w:pStyle w:val="Default"/>
        <w:spacing w:line="360" w:lineRule="auto"/>
        <w:rPr>
          <w:rFonts w:ascii="Palatino Linotype" w:hAnsi="Palatino Linotype"/>
        </w:rPr>
      </w:pPr>
      <w:r w:rsidRPr="00A4401A">
        <w:rPr>
          <w:rFonts w:ascii="Palatino Linotype" w:hAnsi="Palatino Linotype"/>
        </w:rPr>
        <w:t xml:space="preserve">Il/la sottoscritto/a ………………………...………………………..……………………………. </w:t>
      </w:r>
    </w:p>
    <w:p w:rsidR="00A4401A" w:rsidRPr="00A4401A" w:rsidRDefault="00A4401A" w:rsidP="00A4401A">
      <w:pPr>
        <w:pStyle w:val="Default"/>
        <w:spacing w:line="360" w:lineRule="auto"/>
        <w:rPr>
          <w:rFonts w:ascii="Palatino Linotype" w:hAnsi="Palatino Linotype"/>
        </w:rPr>
      </w:pPr>
      <w:r w:rsidRPr="00A4401A">
        <w:rPr>
          <w:rFonts w:ascii="Palatino Linotype" w:hAnsi="Palatino Linotype"/>
        </w:rPr>
        <w:t xml:space="preserve">nato/a………….………………………….prov.(……………..…), </w:t>
      </w:r>
      <w:r>
        <w:rPr>
          <w:rFonts w:ascii="Palatino Linotype" w:hAnsi="Palatino Linotype"/>
        </w:rPr>
        <w:t xml:space="preserve">il </w:t>
      </w:r>
      <w:r w:rsidRPr="00A4401A">
        <w:rPr>
          <w:rFonts w:ascii="Palatino Linotype" w:hAnsi="Palatino Linotype"/>
        </w:rPr>
        <w:t xml:space="preserve">…………………………….. </w:t>
      </w:r>
    </w:p>
    <w:p w:rsidR="00A4401A" w:rsidRPr="00A4401A" w:rsidRDefault="00A4401A" w:rsidP="00A4401A">
      <w:pPr>
        <w:pStyle w:val="Default"/>
        <w:spacing w:line="360" w:lineRule="auto"/>
        <w:rPr>
          <w:rFonts w:ascii="Palatino Linotype" w:hAnsi="Palatino Linotype"/>
        </w:rPr>
      </w:pPr>
      <w:r w:rsidRPr="00A4401A">
        <w:rPr>
          <w:rFonts w:ascii="Palatino Linotype" w:hAnsi="Palatino Linotype"/>
        </w:rPr>
        <w:t xml:space="preserve">codice fiscale: ….……………………………………………………………………………………. </w:t>
      </w:r>
    </w:p>
    <w:p w:rsidR="00A4401A" w:rsidRPr="00A4401A" w:rsidRDefault="00A4401A" w:rsidP="00A4401A">
      <w:pPr>
        <w:pStyle w:val="Default"/>
        <w:spacing w:line="360" w:lineRule="auto"/>
        <w:rPr>
          <w:rFonts w:ascii="Palatino Linotype" w:hAnsi="Palatino Linotype"/>
        </w:rPr>
      </w:pPr>
      <w:r w:rsidRPr="00A4401A">
        <w:rPr>
          <w:rFonts w:ascii="Palatino Linotype" w:hAnsi="Palatino Linotype"/>
        </w:rPr>
        <w:t xml:space="preserve">residente in …………………………………………..…………. prov. (………………………..) </w:t>
      </w:r>
    </w:p>
    <w:p w:rsidR="00A4401A" w:rsidRPr="00A4401A" w:rsidRDefault="00A4401A" w:rsidP="00A4401A">
      <w:pPr>
        <w:pStyle w:val="Default"/>
        <w:spacing w:line="360" w:lineRule="auto"/>
        <w:rPr>
          <w:rFonts w:ascii="Palatino Linotype" w:hAnsi="Palatino Linotype"/>
        </w:rPr>
      </w:pPr>
      <w:r w:rsidRPr="00A4401A">
        <w:rPr>
          <w:rFonts w:ascii="Palatino Linotype" w:hAnsi="Palatino Linotype"/>
        </w:rPr>
        <w:t xml:space="preserve">Via/Piazza ………………………..….……………………………… CAP ………………………. </w:t>
      </w:r>
    </w:p>
    <w:p w:rsidR="00A4401A" w:rsidRDefault="00A4401A" w:rsidP="00A4401A">
      <w:pPr>
        <w:pStyle w:val="Default"/>
        <w:rPr>
          <w:rFonts w:ascii="Palatino Linotype" w:hAnsi="Palatino Linotype"/>
        </w:rPr>
      </w:pPr>
    </w:p>
    <w:p w:rsidR="00A4401A" w:rsidRPr="00A4401A" w:rsidRDefault="00A4401A" w:rsidP="00A4401A">
      <w:pPr>
        <w:pStyle w:val="Default"/>
        <w:rPr>
          <w:rFonts w:ascii="Palatino Linotype" w:hAnsi="Palatino Linotype"/>
        </w:rPr>
      </w:pPr>
      <w:r w:rsidRPr="00A4401A">
        <w:rPr>
          <w:rFonts w:ascii="Palatino Linotype" w:hAnsi="Palatino Linotype"/>
        </w:rPr>
        <w:t xml:space="preserve">Recapiti per le comunicazioni relative alla procedura in oggetto1: </w:t>
      </w:r>
    </w:p>
    <w:p w:rsidR="00A4401A" w:rsidRPr="00A4401A" w:rsidRDefault="00A4401A" w:rsidP="00A4401A">
      <w:pPr>
        <w:pStyle w:val="Default"/>
        <w:rPr>
          <w:rFonts w:ascii="Palatino Linotype" w:hAnsi="Palatino Linotype"/>
        </w:rPr>
      </w:pPr>
      <w:r w:rsidRPr="00A4401A">
        <w:rPr>
          <w:rFonts w:ascii="Palatino Linotype" w:hAnsi="Palatino Linotype"/>
        </w:rPr>
        <w:t xml:space="preserve">indirizzo di posta elettronica ..…………………………….….………………………………..… </w:t>
      </w:r>
    </w:p>
    <w:p w:rsidR="00683315" w:rsidRPr="00A4401A" w:rsidRDefault="00A4401A" w:rsidP="00A4401A">
      <w:pPr>
        <w:rPr>
          <w:rFonts w:ascii="Palatino Linotype" w:hAnsi="Palatino Linotype"/>
          <w:sz w:val="24"/>
          <w:szCs w:val="24"/>
        </w:rPr>
      </w:pPr>
      <w:r w:rsidRPr="00A4401A">
        <w:rPr>
          <w:rFonts w:ascii="Palatino Linotype" w:hAnsi="Palatino Linotype"/>
          <w:sz w:val="24"/>
          <w:szCs w:val="24"/>
        </w:rPr>
        <w:t>recapito telefonico …………………………………………………………………………………...</w:t>
      </w:r>
    </w:p>
    <w:p w:rsidR="00A4401A" w:rsidRPr="00A4401A" w:rsidRDefault="00A4401A" w:rsidP="00A4401A">
      <w:pPr>
        <w:pStyle w:val="Default"/>
        <w:rPr>
          <w:rFonts w:ascii="Palatino Linotype" w:hAnsi="Palatino Linotype"/>
        </w:rPr>
      </w:pPr>
      <w:r w:rsidRPr="00A4401A">
        <w:rPr>
          <w:rFonts w:ascii="Palatino Linotype" w:hAnsi="Palatino Linotype"/>
        </w:rPr>
        <w:t xml:space="preserve">consapevole delle sanzioni e delle pene previste in caso di false attestazioni e di mendaci dichiarazioni, sotto la sua personale responsabilità, ai sensi degli artt. 46 e 47 del DPR n. 445 del 2000 </w:t>
      </w:r>
    </w:p>
    <w:p w:rsidR="00A4401A" w:rsidRDefault="00A4401A" w:rsidP="00A4401A">
      <w:pPr>
        <w:pStyle w:val="Default"/>
        <w:rPr>
          <w:rFonts w:ascii="Palatino Linotype" w:hAnsi="Palatino Linotype"/>
          <w:b/>
          <w:bCs/>
        </w:rPr>
      </w:pPr>
    </w:p>
    <w:p w:rsidR="00A4401A" w:rsidRPr="00A4401A" w:rsidRDefault="00A4401A" w:rsidP="00A4401A">
      <w:pPr>
        <w:pStyle w:val="Default"/>
        <w:jc w:val="center"/>
        <w:rPr>
          <w:rFonts w:ascii="Palatino Linotype" w:hAnsi="Palatino Linotype"/>
        </w:rPr>
      </w:pPr>
      <w:r w:rsidRPr="00A4401A">
        <w:rPr>
          <w:rFonts w:ascii="Palatino Linotype" w:hAnsi="Palatino Linotype"/>
          <w:b/>
          <w:bCs/>
        </w:rPr>
        <w:t>DICHIARA</w:t>
      </w:r>
    </w:p>
    <w:p w:rsidR="00A4401A" w:rsidRDefault="00A4401A" w:rsidP="00A4401A">
      <w:pPr>
        <w:pStyle w:val="Default"/>
        <w:spacing w:after="136"/>
        <w:rPr>
          <w:rFonts w:ascii="Palatino Linotype" w:hAnsi="Palatino Linotype"/>
          <w:color w:val="2B2B2C"/>
        </w:rPr>
      </w:pPr>
    </w:p>
    <w:p w:rsidR="00A4401A" w:rsidRPr="00A4401A" w:rsidRDefault="00A4401A" w:rsidP="00A4401A">
      <w:pPr>
        <w:pStyle w:val="Default"/>
        <w:spacing w:after="136"/>
        <w:rPr>
          <w:rFonts w:ascii="Palatino Linotype" w:hAnsi="Palatino Linotype"/>
        </w:rPr>
      </w:pPr>
      <w:r w:rsidRPr="00A4401A">
        <w:rPr>
          <w:rFonts w:ascii="Palatino Linotype" w:hAnsi="Palatino Linotype"/>
          <w:color w:val="2B2B2C"/>
        </w:rPr>
        <w:t xml:space="preserve">1. </w:t>
      </w:r>
      <w:r w:rsidRPr="00A4401A">
        <w:rPr>
          <w:rFonts w:ascii="Palatino Linotype" w:hAnsi="Palatino Linotype"/>
        </w:rPr>
        <w:t>di essere cittadino italiano ovvero di essere cittadino del seguente Stato</w:t>
      </w:r>
      <w:r>
        <w:rPr>
          <w:rFonts w:ascii="Palatino Linotype" w:hAnsi="Palatino Linotype"/>
        </w:rPr>
        <w:t xml:space="preserve"> </w:t>
      </w:r>
      <w:r w:rsidRPr="00A4401A">
        <w:rPr>
          <w:rFonts w:ascii="Palatino Linotype" w:hAnsi="Palatino Linotype"/>
        </w:rPr>
        <w:t xml:space="preserve">…………….….; </w:t>
      </w:r>
    </w:p>
    <w:p w:rsidR="00A4401A" w:rsidRPr="00A4401A" w:rsidRDefault="00A4401A" w:rsidP="00A4401A">
      <w:pPr>
        <w:pStyle w:val="Default"/>
        <w:spacing w:after="136"/>
        <w:rPr>
          <w:rFonts w:ascii="Palatino Linotype" w:hAnsi="Palatino Linotype"/>
          <w:color w:val="2B2B2C"/>
        </w:rPr>
      </w:pPr>
      <w:r w:rsidRPr="00A4401A">
        <w:rPr>
          <w:rFonts w:ascii="Palatino Linotype" w:hAnsi="Palatino Linotype"/>
          <w:color w:val="2B2B2C"/>
        </w:rPr>
        <w:t xml:space="preserve">2. di godere dei diritti civili e politici; </w:t>
      </w:r>
    </w:p>
    <w:p w:rsidR="00A4401A" w:rsidRPr="00A4401A" w:rsidRDefault="00A4401A" w:rsidP="00A4401A">
      <w:pPr>
        <w:pStyle w:val="Default"/>
        <w:spacing w:after="136"/>
        <w:rPr>
          <w:rFonts w:ascii="Palatino Linotype" w:hAnsi="Palatino Linotype"/>
        </w:rPr>
      </w:pPr>
      <w:r w:rsidRPr="00A4401A">
        <w:rPr>
          <w:rFonts w:ascii="Palatino Linotype" w:hAnsi="Palatino Linotype"/>
          <w:color w:val="2B2B2C"/>
        </w:rPr>
        <w:lastRenderedPageBreak/>
        <w:t xml:space="preserve">3. </w:t>
      </w:r>
      <w:r w:rsidRPr="00A4401A">
        <w:rPr>
          <w:rFonts w:ascii="Palatino Linotype" w:hAnsi="Palatino Linotype"/>
        </w:rPr>
        <w:t xml:space="preserve">di non aver riportato condanne penali e non essere destinatario di provvedimenti che riguardano l’applicazione di misure di prevenzione, di decisioni civili e di provvedimenti amministrativi iscritti nel casellario giudiziale; </w:t>
      </w:r>
    </w:p>
    <w:p w:rsidR="00A4401A" w:rsidRPr="00A4401A" w:rsidRDefault="00A4401A" w:rsidP="00A4401A">
      <w:pPr>
        <w:pStyle w:val="Default"/>
        <w:spacing w:after="136"/>
        <w:rPr>
          <w:rFonts w:ascii="Palatino Linotype" w:hAnsi="Palatino Linotype"/>
        </w:rPr>
      </w:pPr>
      <w:r w:rsidRPr="00A4401A">
        <w:rPr>
          <w:rFonts w:ascii="Palatino Linotype" w:hAnsi="Palatino Linotype"/>
          <w:color w:val="2B2B2C"/>
        </w:rPr>
        <w:t xml:space="preserve">4. </w:t>
      </w:r>
      <w:r w:rsidRPr="00A4401A">
        <w:rPr>
          <w:rFonts w:ascii="Palatino Linotype" w:hAnsi="Palatino Linotype"/>
        </w:rPr>
        <w:t xml:space="preserve">di non essere stato destituito o dispensato dall’impiego presso una pubblica amministrazione e di non essere stato dichiarato decaduto da altro impiego pubblico; </w:t>
      </w:r>
    </w:p>
    <w:p w:rsidR="00A4401A" w:rsidRPr="00A4401A" w:rsidRDefault="00A4401A" w:rsidP="00A4401A">
      <w:pPr>
        <w:pStyle w:val="Default"/>
        <w:spacing w:after="136"/>
        <w:rPr>
          <w:rFonts w:ascii="Palatino Linotype" w:hAnsi="Palatino Linotype"/>
        </w:rPr>
      </w:pPr>
      <w:r w:rsidRPr="00A4401A">
        <w:rPr>
          <w:rFonts w:ascii="Palatino Linotype" w:hAnsi="Palatino Linotype"/>
          <w:color w:val="2B2B2C"/>
        </w:rPr>
        <w:t xml:space="preserve">5. </w:t>
      </w:r>
      <w:r w:rsidRPr="00A4401A">
        <w:rPr>
          <w:rFonts w:ascii="Palatino Linotype" w:hAnsi="Palatino Linotype"/>
          <w:i/>
          <w:iCs/>
        </w:rPr>
        <w:t xml:space="preserve">(eventualmente, per i candidati privi di cittadinanza italiana) </w:t>
      </w:r>
      <w:r w:rsidRPr="00A4401A">
        <w:rPr>
          <w:rFonts w:ascii="Palatino Linotype" w:hAnsi="Palatino Linotype"/>
        </w:rPr>
        <w:t xml:space="preserve">di godere dei diritti civili e politici anche negli stati di appartenenza o di provenienza e di avere un’ottima conoscenza della lingua italiana; </w:t>
      </w:r>
    </w:p>
    <w:p w:rsidR="00A4401A" w:rsidRPr="00A4401A" w:rsidRDefault="00A4401A" w:rsidP="00A4401A">
      <w:pPr>
        <w:pStyle w:val="Default"/>
        <w:rPr>
          <w:rFonts w:ascii="Palatino Linotype" w:hAnsi="Palatino Linotype"/>
        </w:rPr>
      </w:pPr>
      <w:r w:rsidRPr="00A4401A">
        <w:rPr>
          <w:rFonts w:ascii="Palatino Linotype" w:hAnsi="Palatino Linotype"/>
          <w:color w:val="2B2B2C"/>
        </w:rPr>
        <w:t xml:space="preserve">6. </w:t>
      </w:r>
      <w:r w:rsidRPr="00A4401A">
        <w:rPr>
          <w:rFonts w:ascii="Palatino Linotype" w:hAnsi="Palatino Linotype"/>
        </w:rPr>
        <w:t xml:space="preserve">di possedere </w:t>
      </w:r>
      <w:r w:rsidR="006E3994">
        <w:rPr>
          <w:rFonts w:ascii="Palatino Linotype" w:hAnsi="Palatino Linotype"/>
        </w:rPr>
        <w:t>professionalità, competenze ed esperienze</w:t>
      </w:r>
      <w:r w:rsidRPr="00A4401A">
        <w:rPr>
          <w:rFonts w:ascii="Palatino Linotype" w:hAnsi="Palatino Linotype"/>
        </w:rPr>
        <w:t xml:space="preserve"> nelle materie</w:t>
      </w:r>
      <w:r w:rsidR="006E3994">
        <w:rPr>
          <w:rFonts w:ascii="Palatino Linotype" w:hAnsi="Palatino Linotype"/>
        </w:rPr>
        <w:t xml:space="preserve"> e settori</w:t>
      </w:r>
      <w:r w:rsidRPr="00A4401A">
        <w:rPr>
          <w:rFonts w:ascii="Palatino Linotype" w:hAnsi="Palatino Linotype"/>
        </w:rPr>
        <w:t xml:space="preserve"> oggetto dell’Avviso: (</w:t>
      </w:r>
      <w:r w:rsidRPr="00A4401A">
        <w:rPr>
          <w:rFonts w:ascii="Palatino Linotype" w:hAnsi="Palatino Linotype"/>
          <w:i/>
          <w:iCs/>
        </w:rPr>
        <w:t>selezionare uno dei seguenti settori disciplinari</w:t>
      </w:r>
      <w:r w:rsidRPr="00A4401A">
        <w:rPr>
          <w:rFonts w:ascii="Palatino Linotype" w:hAnsi="Palatino Linotype"/>
        </w:rPr>
        <w:t>)</w:t>
      </w:r>
      <w:r w:rsidR="006E3994">
        <w:rPr>
          <w:rFonts w:ascii="Palatino Linotype" w:hAnsi="Palatino Linotype"/>
        </w:rPr>
        <w:t>:</w:t>
      </w:r>
    </w:p>
    <w:p w:rsidR="00A4401A" w:rsidRPr="00A4401A" w:rsidRDefault="00A4401A" w:rsidP="00A4401A">
      <w:pPr>
        <w:pStyle w:val="Default"/>
        <w:rPr>
          <w:rFonts w:ascii="Palatino Linotype" w:eastAsia="MS Gothic" w:hAnsi="Palatino Linotype"/>
        </w:rPr>
      </w:pPr>
      <w:r w:rsidRPr="00A4401A">
        <w:rPr>
          <w:rFonts w:ascii="Segoe UI Symbol" w:eastAsia="MS Gothic" w:hAnsi="Segoe UI Symbol" w:cs="Segoe UI Symbol"/>
        </w:rPr>
        <w:t>☐</w:t>
      </w:r>
      <w:r w:rsidRPr="00A4401A">
        <w:rPr>
          <w:rFonts w:ascii="Palatino Linotype" w:eastAsia="MS Gothic" w:hAnsi="Palatino Linotype" w:cs="MS Gothic"/>
        </w:rPr>
        <w:t xml:space="preserve"> </w:t>
      </w:r>
      <w:r w:rsidR="006E3994">
        <w:rPr>
          <w:rFonts w:ascii="Palatino Linotype" w:hAnsi="Palatino Linotype"/>
        </w:rPr>
        <w:t>tecnici con esperienza nell’arredo urbano e sistemazione di ambienti urbani e del verde</w:t>
      </w:r>
      <w:r w:rsidRPr="00A4401A">
        <w:rPr>
          <w:rFonts w:ascii="Palatino Linotype" w:eastAsia="MS Gothic" w:hAnsi="Palatino Linotype"/>
        </w:rPr>
        <w:t xml:space="preserve">; </w:t>
      </w:r>
    </w:p>
    <w:p w:rsidR="00A4401A" w:rsidRDefault="00A4401A" w:rsidP="006E3994">
      <w:pPr>
        <w:spacing w:after="0"/>
        <w:rPr>
          <w:rFonts w:ascii="Palatino Linotype" w:eastAsia="MS Gothic" w:hAnsi="Palatino Linotype"/>
          <w:sz w:val="24"/>
          <w:szCs w:val="24"/>
        </w:rPr>
      </w:pPr>
      <w:r w:rsidRPr="00A4401A">
        <w:rPr>
          <w:rFonts w:ascii="Segoe UI Symbol" w:eastAsia="MS Gothic" w:hAnsi="Segoe UI Symbol" w:cs="Segoe UI Symbol"/>
          <w:sz w:val="24"/>
          <w:szCs w:val="24"/>
        </w:rPr>
        <w:t>☐</w:t>
      </w:r>
      <w:r w:rsidRPr="00A4401A">
        <w:rPr>
          <w:rFonts w:ascii="Palatino Linotype" w:eastAsia="MS Gothic" w:hAnsi="Palatino Linotype" w:cs="MS Gothic"/>
          <w:sz w:val="24"/>
          <w:szCs w:val="24"/>
        </w:rPr>
        <w:t xml:space="preserve"> </w:t>
      </w:r>
      <w:r w:rsidR="006E3994">
        <w:rPr>
          <w:rFonts w:ascii="Palatino Linotype" w:hAnsi="Palatino Linotype"/>
          <w:sz w:val="24"/>
          <w:szCs w:val="24"/>
        </w:rPr>
        <w:t>esperti nel settore artistico e culturale (pittura, scultura, musica, danza, teatro)</w:t>
      </w:r>
      <w:r w:rsidRPr="00A4401A">
        <w:rPr>
          <w:rFonts w:ascii="Palatino Linotype" w:eastAsia="MS Gothic" w:hAnsi="Palatino Linotype"/>
          <w:sz w:val="24"/>
          <w:szCs w:val="24"/>
        </w:rPr>
        <w:t xml:space="preserve">; </w:t>
      </w:r>
    </w:p>
    <w:p w:rsidR="006E3994" w:rsidRPr="006E3994" w:rsidRDefault="006E3994" w:rsidP="006E3994">
      <w:pPr>
        <w:rPr>
          <w:rFonts w:ascii="Palatino Linotype" w:hAnsi="Palatino Linotype"/>
          <w:sz w:val="24"/>
          <w:szCs w:val="24"/>
        </w:rPr>
      </w:pPr>
      <w:r w:rsidRPr="00A4401A">
        <w:rPr>
          <w:rFonts w:ascii="Segoe UI Symbol" w:eastAsia="MS Gothic" w:hAnsi="Segoe UI Symbol" w:cs="Segoe UI Symbol"/>
          <w:sz w:val="24"/>
          <w:szCs w:val="24"/>
        </w:rPr>
        <w:t>☐</w:t>
      </w:r>
      <w:r w:rsidRPr="00A4401A">
        <w:rPr>
          <w:rFonts w:ascii="Palatino Linotype" w:eastAsia="MS Gothic" w:hAnsi="Palatino Linotype" w:cs="MS Gothic"/>
          <w:sz w:val="24"/>
          <w:szCs w:val="24"/>
        </w:rPr>
        <w:t xml:space="preserve"> </w:t>
      </w:r>
      <w:r>
        <w:rPr>
          <w:rFonts w:ascii="Palatino Linotype" w:hAnsi="Palatino Linotype"/>
          <w:sz w:val="24"/>
          <w:szCs w:val="24"/>
        </w:rPr>
        <w:t>esperti nel settore sociale in particolare nell’inclusione delle persone fragili</w:t>
      </w:r>
    </w:p>
    <w:p w:rsidR="00A4401A" w:rsidRDefault="00A4401A" w:rsidP="00A4401A">
      <w:pPr>
        <w:pStyle w:val="Default"/>
        <w:rPr>
          <w:rFonts w:ascii="Palatino Linotype" w:eastAsia="MS Gothic" w:hAnsi="Palatino Linotype"/>
          <w:i/>
          <w:iCs/>
        </w:rPr>
      </w:pPr>
      <w:r w:rsidRPr="00A4401A">
        <w:rPr>
          <w:rFonts w:ascii="Palatino Linotype" w:eastAsia="MS Gothic" w:hAnsi="Palatino Linotype"/>
          <w:color w:val="2B2B2C"/>
        </w:rPr>
        <w:t xml:space="preserve">7. </w:t>
      </w:r>
      <w:r w:rsidRPr="00A4401A">
        <w:rPr>
          <w:rFonts w:ascii="Palatino Linotype" w:eastAsia="MS Gothic" w:hAnsi="Palatino Linotype"/>
        </w:rPr>
        <w:t xml:space="preserve">di essere autore delle seguenti pubblicazioni scientifiche nelle materie oggetto dell’Avviso, relative al settore disciplinare di riferimento: </w:t>
      </w:r>
      <w:r w:rsidRPr="00A4401A">
        <w:rPr>
          <w:rFonts w:ascii="Palatino Linotype" w:eastAsia="MS Gothic" w:hAnsi="Palatino Linotype"/>
          <w:i/>
          <w:iCs/>
        </w:rPr>
        <w:t xml:space="preserve">(indicare al </w:t>
      </w:r>
      <w:r w:rsidRPr="00A4401A">
        <w:rPr>
          <w:rFonts w:ascii="Palatino Linotype" w:eastAsia="MS Gothic" w:hAnsi="Palatino Linotype"/>
          <w:b/>
          <w:bCs/>
          <w:i/>
          <w:iCs/>
        </w:rPr>
        <w:t xml:space="preserve">massimo </w:t>
      </w:r>
      <w:r w:rsidR="006E3994">
        <w:rPr>
          <w:rFonts w:ascii="Palatino Linotype" w:eastAsia="MS Gothic" w:hAnsi="Palatino Linotype"/>
          <w:b/>
          <w:bCs/>
          <w:i/>
          <w:iCs/>
        </w:rPr>
        <w:t>3</w:t>
      </w:r>
      <w:r w:rsidRPr="00A4401A">
        <w:rPr>
          <w:rFonts w:ascii="Palatino Linotype" w:eastAsia="MS Gothic" w:hAnsi="Palatino Linotype"/>
          <w:b/>
          <w:bCs/>
          <w:i/>
          <w:iCs/>
        </w:rPr>
        <w:t xml:space="preserve"> pubblicazioni </w:t>
      </w:r>
      <w:r w:rsidRPr="00A4401A">
        <w:rPr>
          <w:rFonts w:ascii="Palatino Linotype" w:eastAsia="MS Gothic" w:hAnsi="Palatino Linotype"/>
          <w:i/>
          <w:iCs/>
        </w:rPr>
        <w:t>scelte tra quelle ritenute più significative)</w:t>
      </w:r>
      <w:r w:rsidR="006E3994">
        <w:rPr>
          <w:rFonts w:ascii="Palatino Linotype" w:eastAsia="MS Gothic" w:hAnsi="Palatino Linotype"/>
          <w:i/>
          <w:iCs/>
        </w:rPr>
        <w:t>:</w:t>
      </w:r>
    </w:p>
    <w:p w:rsidR="006E3994" w:rsidRDefault="006E3994" w:rsidP="00A4401A">
      <w:pPr>
        <w:pStyle w:val="Default"/>
        <w:rPr>
          <w:rFonts w:ascii="Palatino Linotype" w:eastAsia="MS Gothic" w:hAnsi="Palatino Linotype"/>
          <w:i/>
          <w:iCs/>
        </w:rPr>
      </w:pPr>
      <w:r>
        <w:rPr>
          <w:rFonts w:ascii="Palatino Linotype" w:eastAsia="MS Gothic" w:hAnsi="Palatino Linotype"/>
          <w:i/>
          <w:iCs/>
        </w:rPr>
        <w:t>1. _______________________________________________________________</w:t>
      </w:r>
    </w:p>
    <w:p w:rsidR="006E3994" w:rsidRDefault="006E3994" w:rsidP="00A4401A">
      <w:pPr>
        <w:pStyle w:val="Default"/>
        <w:rPr>
          <w:rFonts w:ascii="Palatino Linotype" w:eastAsia="MS Gothic" w:hAnsi="Palatino Linotype"/>
          <w:i/>
          <w:iCs/>
        </w:rPr>
      </w:pPr>
      <w:r>
        <w:rPr>
          <w:rFonts w:ascii="Palatino Linotype" w:eastAsia="MS Gothic" w:hAnsi="Palatino Linotype"/>
          <w:i/>
          <w:iCs/>
        </w:rPr>
        <w:t>2. _______________________________________________________________</w:t>
      </w:r>
    </w:p>
    <w:p w:rsidR="006E3994" w:rsidRPr="00A4401A" w:rsidRDefault="006E3994" w:rsidP="00A4401A">
      <w:pPr>
        <w:pStyle w:val="Default"/>
        <w:rPr>
          <w:rFonts w:ascii="Palatino Linotype" w:eastAsia="MS Gothic" w:hAnsi="Palatino Linotype"/>
        </w:rPr>
      </w:pPr>
      <w:r>
        <w:rPr>
          <w:rFonts w:ascii="Palatino Linotype" w:eastAsia="MS Gothic" w:hAnsi="Palatino Linotype"/>
          <w:i/>
          <w:iCs/>
        </w:rPr>
        <w:t>3. _______________________________________________________________</w:t>
      </w:r>
    </w:p>
    <w:p w:rsidR="00A4401A" w:rsidRPr="00A4401A" w:rsidRDefault="00A4401A" w:rsidP="00A4401A">
      <w:pPr>
        <w:pStyle w:val="Default"/>
        <w:rPr>
          <w:rFonts w:ascii="Palatino Linotype" w:hAnsi="Palatino Linotype"/>
        </w:rPr>
      </w:pPr>
    </w:p>
    <w:p w:rsidR="00A4401A" w:rsidRDefault="00A4401A" w:rsidP="00A4401A">
      <w:pPr>
        <w:pStyle w:val="Default"/>
        <w:rPr>
          <w:rFonts w:ascii="Palatino Linotype" w:hAnsi="Palatino Linotype"/>
        </w:rPr>
      </w:pPr>
      <w:r w:rsidRPr="00A4401A">
        <w:rPr>
          <w:rFonts w:ascii="Palatino Linotype" w:hAnsi="Palatino Linotype"/>
          <w:color w:val="2B2B2C"/>
        </w:rPr>
        <w:t xml:space="preserve">8. </w:t>
      </w:r>
      <w:r w:rsidR="006E3994" w:rsidRPr="000F6D40">
        <w:rPr>
          <w:rFonts w:ascii="Palatino Linotype" w:hAnsi="Palatino Linotype"/>
        </w:rPr>
        <w:t>possedere professionalità, competenze ed esperienze nei settori oggetto dell’Avviso, come definite dall’articolo 1 dell’Avviso stesso</w:t>
      </w:r>
      <w:r w:rsidRPr="00A4401A">
        <w:rPr>
          <w:rFonts w:ascii="Palatino Linotype" w:hAnsi="Palatino Linotype"/>
        </w:rPr>
        <w:t xml:space="preserve">: </w:t>
      </w:r>
    </w:p>
    <w:p w:rsidR="00BD2867" w:rsidRPr="00A4401A" w:rsidRDefault="00BD2867" w:rsidP="00A4401A">
      <w:pPr>
        <w:pStyle w:val="Default"/>
        <w:rPr>
          <w:rFonts w:ascii="Palatino Linotype" w:hAnsi="Palatino Linotype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88"/>
        <w:gridCol w:w="1984"/>
        <w:gridCol w:w="1843"/>
        <w:gridCol w:w="2410"/>
        <w:gridCol w:w="2403"/>
      </w:tblGrid>
      <w:tr w:rsidR="00BD2867" w:rsidTr="00BD2867">
        <w:tc>
          <w:tcPr>
            <w:tcW w:w="988" w:type="dxa"/>
          </w:tcPr>
          <w:p w:rsidR="00BD2867" w:rsidRPr="00BD2867" w:rsidRDefault="00BD2867" w:rsidP="00A4401A">
            <w:pPr>
              <w:pStyle w:val="Default"/>
              <w:rPr>
                <w:rFonts w:ascii="Palatino Linotype" w:hAnsi="Palatino Linotype"/>
                <w:b/>
                <w:bCs/>
                <w:sz w:val="18"/>
                <w:szCs w:val="18"/>
              </w:rPr>
            </w:pPr>
          </w:p>
        </w:tc>
        <w:tc>
          <w:tcPr>
            <w:tcW w:w="1984" w:type="dxa"/>
          </w:tcPr>
          <w:p w:rsidR="00BD2867" w:rsidRPr="00BD2867" w:rsidRDefault="00BD2867" w:rsidP="00BD2867">
            <w:pPr>
              <w:pStyle w:val="Default"/>
              <w:jc w:val="center"/>
              <w:rPr>
                <w:rFonts w:ascii="Palatino Linotype" w:hAnsi="Palatino Linotype"/>
                <w:b/>
                <w:bCs/>
                <w:sz w:val="18"/>
                <w:szCs w:val="18"/>
              </w:rPr>
            </w:pPr>
            <w:r w:rsidRPr="00BD2867">
              <w:rPr>
                <w:rFonts w:ascii="Palatino Linotype" w:hAnsi="Palatino Linotype"/>
                <w:b/>
                <w:bCs/>
                <w:sz w:val="18"/>
                <w:szCs w:val="18"/>
              </w:rPr>
              <w:t>Dal - A</w:t>
            </w:r>
          </w:p>
        </w:tc>
        <w:tc>
          <w:tcPr>
            <w:tcW w:w="1843" w:type="dxa"/>
          </w:tcPr>
          <w:p w:rsidR="00BD2867" w:rsidRPr="00BD2867" w:rsidRDefault="00BD2867" w:rsidP="00BD2867">
            <w:pPr>
              <w:pStyle w:val="Default"/>
              <w:jc w:val="center"/>
              <w:rPr>
                <w:rFonts w:ascii="Palatino Linotype" w:hAnsi="Palatino Linotype"/>
                <w:b/>
                <w:bCs/>
                <w:sz w:val="18"/>
                <w:szCs w:val="18"/>
              </w:rPr>
            </w:pPr>
            <w:r w:rsidRPr="00BD2867">
              <w:rPr>
                <w:rFonts w:ascii="Palatino Linotype" w:hAnsi="Palatino Linotype"/>
                <w:b/>
                <w:bCs/>
                <w:sz w:val="18"/>
                <w:szCs w:val="18"/>
              </w:rPr>
              <w:t>Durata (in mesi)</w:t>
            </w:r>
          </w:p>
        </w:tc>
        <w:tc>
          <w:tcPr>
            <w:tcW w:w="2410" w:type="dxa"/>
          </w:tcPr>
          <w:p w:rsidR="00BD2867" w:rsidRPr="00BD2867" w:rsidRDefault="00BD2867" w:rsidP="00BD2867">
            <w:pPr>
              <w:pStyle w:val="Default"/>
              <w:jc w:val="center"/>
              <w:rPr>
                <w:rFonts w:ascii="Palatino Linotype" w:hAnsi="Palatino Linotype"/>
                <w:b/>
                <w:bCs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bCs/>
                <w:sz w:val="18"/>
                <w:szCs w:val="18"/>
              </w:rPr>
              <w:t>Istituzione/Ente/Azienda</w:t>
            </w:r>
          </w:p>
        </w:tc>
        <w:tc>
          <w:tcPr>
            <w:tcW w:w="2403" w:type="dxa"/>
          </w:tcPr>
          <w:p w:rsidR="00BD2867" w:rsidRPr="00BD2867" w:rsidRDefault="00BD2867" w:rsidP="00BD2867">
            <w:pPr>
              <w:pStyle w:val="Default"/>
              <w:jc w:val="center"/>
              <w:rPr>
                <w:rFonts w:ascii="Palatino Linotype" w:hAnsi="Palatino Linotype"/>
                <w:b/>
                <w:bCs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bCs/>
                <w:sz w:val="18"/>
                <w:szCs w:val="18"/>
              </w:rPr>
              <w:t>Descrizione Attività</w:t>
            </w:r>
          </w:p>
        </w:tc>
      </w:tr>
      <w:tr w:rsidR="00BD2867" w:rsidTr="00BD2867">
        <w:tc>
          <w:tcPr>
            <w:tcW w:w="988" w:type="dxa"/>
          </w:tcPr>
          <w:p w:rsidR="00BD2867" w:rsidRPr="00BD2867" w:rsidRDefault="00BD2867" w:rsidP="00BD2867">
            <w:pPr>
              <w:pStyle w:val="Default"/>
              <w:jc w:val="center"/>
              <w:rPr>
                <w:rFonts w:ascii="Palatino Linotype" w:hAnsi="Palatino Linotype"/>
                <w:b/>
                <w:bCs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1984" w:type="dxa"/>
          </w:tcPr>
          <w:p w:rsidR="00BD2867" w:rsidRPr="00BD2867" w:rsidRDefault="00BD2867" w:rsidP="00A4401A">
            <w:pPr>
              <w:pStyle w:val="Default"/>
              <w:rPr>
                <w:rFonts w:ascii="Palatino Linotype" w:hAnsi="Palatino Linotype"/>
                <w:b/>
                <w:bCs/>
                <w:sz w:val="18"/>
                <w:szCs w:val="18"/>
              </w:rPr>
            </w:pPr>
          </w:p>
        </w:tc>
        <w:tc>
          <w:tcPr>
            <w:tcW w:w="1843" w:type="dxa"/>
          </w:tcPr>
          <w:p w:rsidR="00BD2867" w:rsidRPr="00BD2867" w:rsidRDefault="00BD2867" w:rsidP="00A4401A">
            <w:pPr>
              <w:pStyle w:val="Default"/>
              <w:rPr>
                <w:rFonts w:ascii="Palatino Linotype" w:hAnsi="Palatino Linotype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</w:tcPr>
          <w:p w:rsidR="00BD2867" w:rsidRPr="00BD2867" w:rsidRDefault="00BD2867" w:rsidP="00A4401A">
            <w:pPr>
              <w:pStyle w:val="Default"/>
              <w:rPr>
                <w:rFonts w:ascii="Palatino Linotype" w:hAnsi="Palatino Linotype"/>
                <w:b/>
                <w:bCs/>
                <w:sz w:val="18"/>
                <w:szCs w:val="18"/>
              </w:rPr>
            </w:pPr>
          </w:p>
        </w:tc>
        <w:tc>
          <w:tcPr>
            <w:tcW w:w="2403" w:type="dxa"/>
          </w:tcPr>
          <w:p w:rsidR="00BD2867" w:rsidRPr="00BD2867" w:rsidRDefault="00BD2867" w:rsidP="00A4401A">
            <w:pPr>
              <w:pStyle w:val="Default"/>
              <w:rPr>
                <w:rFonts w:ascii="Palatino Linotype" w:hAnsi="Palatino Linotype"/>
                <w:b/>
                <w:bCs/>
                <w:sz w:val="18"/>
                <w:szCs w:val="18"/>
              </w:rPr>
            </w:pPr>
          </w:p>
        </w:tc>
      </w:tr>
      <w:tr w:rsidR="00BD2867" w:rsidTr="00BD2867">
        <w:tc>
          <w:tcPr>
            <w:tcW w:w="988" w:type="dxa"/>
          </w:tcPr>
          <w:p w:rsidR="00BD2867" w:rsidRPr="00BD2867" w:rsidRDefault="00BD2867" w:rsidP="00BD2867">
            <w:pPr>
              <w:pStyle w:val="Default"/>
              <w:jc w:val="center"/>
              <w:rPr>
                <w:rFonts w:ascii="Palatino Linotype" w:hAnsi="Palatino Linotype"/>
                <w:b/>
                <w:bCs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1984" w:type="dxa"/>
          </w:tcPr>
          <w:p w:rsidR="00BD2867" w:rsidRPr="00BD2867" w:rsidRDefault="00BD2867" w:rsidP="00A4401A">
            <w:pPr>
              <w:pStyle w:val="Default"/>
              <w:rPr>
                <w:rFonts w:ascii="Palatino Linotype" w:hAnsi="Palatino Linotype"/>
                <w:b/>
                <w:bCs/>
                <w:sz w:val="18"/>
                <w:szCs w:val="18"/>
              </w:rPr>
            </w:pPr>
          </w:p>
        </w:tc>
        <w:tc>
          <w:tcPr>
            <w:tcW w:w="1843" w:type="dxa"/>
          </w:tcPr>
          <w:p w:rsidR="00BD2867" w:rsidRPr="00BD2867" w:rsidRDefault="00BD2867" w:rsidP="00A4401A">
            <w:pPr>
              <w:pStyle w:val="Default"/>
              <w:rPr>
                <w:rFonts w:ascii="Palatino Linotype" w:hAnsi="Palatino Linotype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</w:tcPr>
          <w:p w:rsidR="00BD2867" w:rsidRPr="00BD2867" w:rsidRDefault="00BD2867" w:rsidP="00A4401A">
            <w:pPr>
              <w:pStyle w:val="Default"/>
              <w:rPr>
                <w:rFonts w:ascii="Palatino Linotype" w:hAnsi="Palatino Linotype"/>
                <w:b/>
                <w:bCs/>
                <w:sz w:val="18"/>
                <w:szCs w:val="18"/>
              </w:rPr>
            </w:pPr>
          </w:p>
        </w:tc>
        <w:tc>
          <w:tcPr>
            <w:tcW w:w="2403" w:type="dxa"/>
          </w:tcPr>
          <w:p w:rsidR="00BD2867" w:rsidRPr="00BD2867" w:rsidRDefault="00BD2867" w:rsidP="00A4401A">
            <w:pPr>
              <w:pStyle w:val="Default"/>
              <w:rPr>
                <w:rFonts w:ascii="Palatino Linotype" w:hAnsi="Palatino Linotype"/>
                <w:b/>
                <w:bCs/>
                <w:sz w:val="18"/>
                <w:szCs w:val="18"/>
              </w:rPr>
            </w:pPr>
          </w:p>
        </w:tc>
      </w:tr>
      <w:tr w:rsidR="00BD2867" w:rsidTr="00BD2867">
        <w:tc>
          <w:tcPr>
            <w:tcW w:w="988" w:type="dxa"/>
          </w:tcPr>
          <w:p w:rsidR="00BD2867" w:rsidRPr="00BD2867" w:rsidRDefault="00BD2867" w:rsidP="00BD2867">
            <w:pPr>
              <w:pStyle w:val="Default"/>
              <w:jc w:val="center"/>
              <w:rPr>
                <w:rFonts w:ascii="Palatino Linotype" w:hAnsi="Palatino Linotype"/>
                <w:b/>
                <w:bCs/>
                <w:sz w:val="18"/>
                <w:szCs w:val="18"/>
              </w:rPr>
            </w:pPr>
            <w:r>
              <w:rPr>
                <w:rFonts w:ascii="Palatino Linotype" w:hAnsi="Palatino Linotype"/>
                <w:b/>
                <w:bCs/>
                <w:sz w:val="18"/>
                <w:szCs w:val="18"/>
              </w:rPr>
              <w:t>….</w:t>
            </w:r>
          </w:p>
        </w:tc>
        <w:tc>
          <w:tcPr>
            <w:tcW w:w="1984" w:type="dxa"/>
          </w:tcPr>
          <w:p w:rsidR="00BD2867" w:rsidRPr="00BD2867" w:rsidRDefault="00BD2867" w:rsidP="00A4401A">
            <w:pPr>
              <w:pStyle w:val="Default"/>
              <w:rPr>
                <w:rFonts w:ascii="Palatino Linotype" w:hAnsi="Palatino Linotype"/>
                <w:b/>
                <w:bCs/>
                <w:sz w:val="18"/>
                <w:szCs w:val="18"/>
              </w:rPr>
            </w:pPr>
          </w:p>
        </w:tc>
        <w:tc>
          <w:tcPr>
            <w:tcW w:w="1843" w:type="dxa"/>
          </w:tcPr>
          <w:p w:rsidR="00BD2867" w:rsidRPr="00BD2867" w:rsidRDefault="00BD2867" w:rsidP="00A4401A">
            <w:pPr>
              <w:pStyle w:val="Default"/>
              <w:rPr>
                <w:rFonts w:ascii="Palatino Linotype" w:hAnsi="Palatino Linotype"/>
                <w:b/>
                <w:bCs/>
                <w:sz w:val="18"/>
                <w:szCs w:val="18"/>
              </w:rPr>
            </w:pPr>
          </w:p>
        </w:tc>
        <w:tc>
          <w:tcPr>
            <w:tcW w:w="2410" w:type="dxa"/>
          </w:tcPr>
          <w:p w:rsidR="00BD2867" w:rsidRPr="00BD2867" w:rsidRDefault="00BD2867" w:rsidP="00A4401A">
            <w:pPr>
              <w:pStyle w:val="Default"/>
              <w:rPr>
                <w:rFonts w:ascii="Palatino Linotype" w:hAnsi="Palatino Linotype"/>
                <w:b/>
                <w:bCs/>
                <w:sz w:val="18"/>
                <w:szCs w:val="18"/>
              </w:rPr>
            </w:pPr>
          </w:p>
        </w:tc>
        <w:tc>
          <w:tcPr>
            <w:tcW w:w="2403" w:type="dxa"/>
          </w:tcPr>
          <w:p w:rsidR="00BD2867" w:rsidRPr="00BD2867" w:rsidRDefault="00BD2867" w:rsidP="00A4401A">
            <w:pPr>
              <w:pStyle w:val="Default"/>
              <w:rPr>
                <w:rFonts w:ascii="Palatino Linotype" w:hAnsi="Palatino Linotype"/>
                <w:b/>
                <w:bCs/>
                <w:sz w:val="18"/>
                <w:szCs w:val="18"/>
              </w:rPr>
            </w:pPr>
          </w:p>
        </w:tc>
      </w:tr>
    </w:tbl>
    <w:p w:rsidR="00BD2867" w:rsidRDefault="00BD2867" w:rsidP="00A4401A">
      <w:pPr>
        <w:pStyle w:val="Default"/>
        <w:rPr>
          <w:rFonts w:ascii="Palatino Linotype" w:hAnsi="Palatino Linotype"/>
          <w:b/>
          <w:bCs/>
        </w:rPr>
      </w:pPr>
    </w:p>
    <w:p w:rsidR="00BD2867" w:rsidRDefault="00BD2867" w:rsidP="00A4401A">
      <w:pPr>
        <w:pStyle w:val="Default"/>
        <w:rPr>
          <w:rFonts w:ascii="Palatino Linotype" w:hAnsi="Palatino Linotype"/>
          <w:b/>
          <w:bCs/>
        </w:rPr>
      </w:pPr>
    </w:p>
    <w:p w:rsidR="00A4401A" w:rsidRPr="00BD2867" w:rsidRDefault="00A4401A" w:rsidP="00BD2867">
      <w:pPr>
        <w:pStyle w:val="Default"/>
        <w:jc w:val="center"/>
        <w:rPr>
          <w:rFonts w:ascii="Palatino Linotype" w:hAnsi="Palatino Linotype"/>
          <w:sz w:val="22"/>
          <w:szCs w:val="22"/>
        </w:rPr>
      </w:pPr>
      <w:r w:rsidRPr="00BD2867">
        <w:rPr>
          <w:rFonts w:ascii="Palatino Linotype" w:hAnsi="Palatino Linotype"/>
          <w:b/>
          <w:bCs/>
          <w:sz w:val="22"/>
          <w:szCs w:val="22"/>
        </w:rPr>
        <w:t>IL/LA SOTTOSCRITTO/A DICHIARA</w:t>
      </w:r>
      <w:r w:rsidR="00BD2867">
        <w:rPr>
          <w:rFonts w:ascii="Palatino Linotype" w:hAnsi="Palatino Linotype"/>
          <w:b/>
          <w:bCs/>
          <w:sz w:val="22"/>
          <w:szCs w:val="22"/>
        </w:rPr>
        <w:t>,</w:t>
      </w:r>
      <w:r w:rsidRPr="00BD2867">
        <w:rPr>
          <w:rFonts w:ascii="Palatino Linotype" w:hAnsi="Palatino Linotype"/>
          <w:b/>
          <w:bCs/>
          <w:sz w:val="22"/>
          <w:szCs w:val="22"/>
        </w:rPr>
        <w:t xml:space="preserve"> INOLTRE</w:t>
      </w:r>
    </w:p>
    <w:p w:rsidR="00BD2867" w:rsidRDefault="00BD2867" w:rsidP="00A4401A">
      <w:pPr>
        <w:pStyle w:val="Default"/>
        <w:spacing w:after="152"/>
        <w:rPr>
          <w:rFonts w:ascii="Palatino Linotype" w:hAnsi="Palatino Linotype"/>
          <w:color w:val="2B2B2C"/>
        </w:rPr>
      </w:pPr>
    </w:p>
    <w:p w:rsidR="00A4401A" w:rsidRPr="00A4401A" w:rsidRDefault="00A4401A" w:rsidP="00A4401A">
      <w:pPr>
        <w:pStyle w:val="Default"/>
        <w:spacing w:after="152"/>
        <w:rPr>
          <w:rFonts w:ascii="Palatino Linotype" w:hAnsi="Palatino Linotype"/>
        </w:rPr>
      </w:pPr>
      <w:r w:rsidRPr="00A4401A">
        <w:rPr>
          <w:rFonts w:ascii="Palatino Linotype" w:hAnsi="Palatino Linotype"/>
          <w:color w:val="2B2B2C"/>
        </w:rPr>
        <w:t xml:space="preserve">9. </w:t>
      </w:r>
      <w:r w:rsidRPr="00A4401A">
        <w:rPr>
          <w:rFonts w:ascii="Palatino Linotype" w:hAnsi="Palatino Linotype"/>
        </w:rPr>
        <w:t xml:space="preserve">di aver preso visione integrale dell’Avviso pubblico emanato per l’individuazione di soggetti </w:t>
      </w:r>
      <w:r w:rsidR="00BD2867" w:rsidRPr="00A4401A">
        <w:rPr>
          <w:rFonts w:ascii="Palatino Linotype" w:hAnsi="Palatino Linotype"/>
        </w:rPr>
        <w:t>per l’affidamento dell’incarico di valutazione della congruità economica e tecnica dei progetti pervenuti in seguito alla pubblicazione dell’Avviso Pubblico relativo al Progetto “I Luoghi dell’Inclusione, della Cultura, dell’Arte” presentato dell’Ambito Distrettuale Sociale n. 17, a valere sui fondi dell’Avviso “Abruzzo Giovani 2022”</w:t>
      </w:r>
      <w:r w:rsidRPr="00A4401A">
        <w:rPr>
          <w:rFonts w:ascii="Palatino Linotype" w:hAnsi="Palatino Linotype"/>
        </w:rPr>
        <w:t xml:space="preserve">; </w:t>
      </w:r>
    </w:p>
    <w:p w:rsidR="00A4401A" w:rsidRPr="00A4401A" w:rsidRDefault="00A4401A" w:rsidP="00A4401A">
      <w:pPr>
        <w:pStyle w:val="Default"/>
        <w:spacing w:after="152"/>
        <w:rPr>
          <w:rFonts w:ascii="Palatino Linotype" w:hAnsi="Palatino Linotype"/>
        </w:rPr>
      </w:pPr>
      <w:r w:rsidRPr="00A4401A">
        <w:rPr>
          <w:rFonts w:ascii="Palatino Linotype" w:hAnsi="Palatino Linotype"/>
          <w:color w:val="2B2B2C"/>
        </w:rPr>
        <w:t xml:space="preserve">10. </w:t>
      </w:r>
      <w:r w:rsidRPr="00A4401A">
        <w:rPr>
          <w:rFonts w:ascii="Palatino Linotype" w:hAnsi="Palatino Linotype"/>
        </w:rPr>
        <w:t xml:space="preserve">di accettare, senza riserva alcuna, tutte le condizioni e gli obblighi contenuti nel predetto Avviso pubblico; </w:t>
      </w:r>
    </w:p>
    <w:p w:rsidR="00A4401A" w:rsidRPr="00A4401A" w:rsidRDefault="00A4401A" w:rsidP="00A4401A">
      <w:pPr>
        <w:pStyle w:val="Default"/>
        <w:spacing w:after="152"/>
        <w:rPr>
          <w:rFonts w:ascii="Palatino Linotype" w:hAnsi="Palatino Linotype"/>
        </w:rPr>
      </w:pPr>
      <w:r w:rsidRPr="00A4401A">
        <w:rPr>
          <w:rFonts w:ascii="Palatino Linotype" w:hAnsi="Palatino Linotype"/>
          <w:color w:val="2B2B2C"/>
        </w:rPr>
        <w:t xml:space="preserve">11. </w:t>
      </w:r>
      <w:r w:rsidRPr="00A4401A">
        <w:rPr>
          <w:rFonts w:ascii="Palatino Linotype" w:hAnsi="Palatino Linotype"/>
        </w:rPr>
        <w:t xml:space="preserve">di essere consapevole che, in caso di conferimento dell’incarico, la partecipazione ai lavori della Commissione è onorifica, fatte salve le spese di viaggio e di soggiorno, per i componenti non residenti a Roma, che sono a carico dell’Amministrazione; </w:t>
      </w:r>
    </w:p>
    <w:p w:rsidR="00A4401A" w:rsidRPr="00A4401A" w:rsidRDefault="00A4401A" w:rsidP="00A4401A">
      <w:pPr>
        <w:pStyle w:val="Default"/>
        <w:spacing w:after="152"/>
        <w:rPr>
          <w:rFonts w:ascii="Palatino Linotype" w:hAnsi="Palatino Linotype"/>
        </w:rPr>
      </w:pPr>
      <w:r w:rsidRPr="00A4401A">
        <w:rPr>
          <w:rFonts w:ascii="Palatino Linotype" w:hAnsi="Palatino Linotype"/>
          <w:color w:val="2B2B2C"/>
        </w:rPr>
        <w:lastRenderedPageBreak/>
        <w:t xml:space="preserve">12. </w:t>
      </w:r>
      <w:r w:rsidRPr="00A4401A">
        <w:rPr>
          <w:rFonts w:ascii="Palatino Linotype" w:hAnsi="Palatino Linotype"/>
        </w:rPr>
        <w:t xml:space="preserve">di essere informato/a, ai sensi del regolamento (UE) 2016/679 (regolamento europeo in materia di protezione dei dati personali, in sigla GDPR), che i dati personali raccolti saranno trattati, anche mediante strumenti informatici, esclusivamente nell’ambito del procedimento per il quale la presente dichiarazione viene resa; </w:t>
      </w:r>
    </w:p>
    <w:p w:rsidR="00A4401A" w:rsidRPr="00A4401A" w:rsidRDefault="00A4401A" w:rsidP="00A4401A">
      <w:pPr>
        <w:pStyle w:val="Default"/>
        <w:rPr>
          <w:rFonts w:ascii="Palatino Linotype" w:hAnsi="Palatino Linotype"/>
        </w:rPr>
      </w:pPr>
      <w:r w:rsidRPr="00A4401A">
        <w:rPr>
          <w:rFonts w:ascii="Palatino Linotype" w:hAnsi="Palatino Linotype"/>
          <w:color w:val="2B2B2C"/>
        </w:rPr>
        <w:t xml:space="preserve">13. </w:t>
      </w:r>
      <w:r w:rsidRPr="00A4401A">
        <w:rPr>
          <w:rFonts w:ascii="Palatino Linotype" w:hAnsi="Palatino Linotype"/>
        </w:rPr>
        <w:t xml:space="preserve">di essere a conoscenza di quanto previsto dal codice di comportamento dei dipendenti pubblici DPR n. 62/2013 e dal codice di comportamento del Ministero della salute approvato con decreto ministeriale in data 6 marzo 2015; </w:t>
      </w:r>
    </w:p>
    <w:p w:rsidR="00BD2867" w:rsidRDefault="00BD2867" w:rsidP="00A4401A">
      <w:pPr>
        <w:pStyle w:val="Default"/>
        <w:rPr>
          <w:rFonts w:ascii="Palatino Linotype" w:hAnsi="Palatino Linotype"/>
          <w:b/>
          <w:bCs/>
        </w:rPr>
      </w:pPr>
    </w:p>
    <w:p w:rsidR="00BD2867" w:rsidRDefault="00A4401A" w:rsidP="00BD2867">
      <w:pPr>
        <w:pStyle w:val="Default"/>
        <w:jc w:val="center"/>
        <w:rPr>
          <w:rFonts w:ascii="Palatino Linotype" w:hAnsi="Palatino Linotype"/>
          <w:b/>
          <w:bCs/>
        </w:rPr>
      </w:pPr>
      <w:r w:rsidRPr="00A4401A">
        <w:rPr>
          <w:rFonts w:ascii="Palatino Linotype" w:hAnsi="Palatino Linotype"/>
          <w:b/>
          <w:bCs/>
        </w:rPr>
        <w:t>CHIEDE</w:t>
      </w:r>
    </w:p>
    <w:p w:rsidR="00BD2867" w:rsidRDefault="00BD2867" w:rsidP="00BD2867">
      <w:pPr>
        <w:pStyle w:val="Default"/>
        <w:rPr>
          <w:rFonts w:ascii="Palatino Linotype" w:hAnsi="Palatino Linotype"/>
        </w:rPr>
      </w:pPr>
    </w:p>
    <w:p w:rsidR="00A4401A" w:rsidRPr="00A4401A" w:rsidRDefault="00A4401A" w:rsidP="00A4401A">
      <w:pPr>
        <w:rPr>
          <w:rFonts w:ascii="Palatino Linotype" w:hAnsi="Palatino Linotype"/>
          <w:sz w:val="24"/>
          <w:szCs w:val="24"/>
        </w:rPr>
      </w:pPr>
      <w:r w:rsidRPr="00A4401A">
        <w:rPr>
          <w:rFonts w:ascii="Palatino Linotype" w:hAnsi="Palatino Linotype"/>
          <w:sz w:val="24"/>
          <w:szCs w:val="24"/>
        </w:rPr>
        <w:t xml:space="preserve">di partecipare alla procedura finalizzata all’individuazione di soggetti </w:t>
      </w:r>
      <w:r w:rsidR="00BD2867" w:rsidRPr="00A4401A">
        <w:rPr>
          <w:rFonts w:ascii="Palatino Linotype" w:hAnsi="Palatino Linotype"/>
          <w:sz w:val="24"/>
          <w:szCs w:val="24"/>
        </w:rPr>
        <w:t>per l’affidamento dell’incarico di valutazione della congruità economica e tecnica dei progetti pervenuti in seguito alla pubblicazione dell’Avviso Pubblico relativo al Progetto “I Luoghi dell’Inclusione, della Cultura, dell’Arte” presentato dell’Ambito Distrettuale Sociale n. 17, a valere sui fondi dell’Avviso “Abruzzo Giovani 2022”</w:t>
      </w:r>
    </w:p>
    <w:p w:rsidR="00A4401A" w:rsidRPr="00BD2867" w:rsidRDefault="00BD2867" w:rsidP="00A4401A">
      <w:pPr>
        <w:pStyle w:val="Default"/>
        <w:rPr>
          <w:rFonts w:ascii="Palatino Linotype" w:hAnsi="Palatino Linotype"/>
          <w:b/>
          <w:bCs/>
        </w:rPr>
      </w:pPr>
      <w:r w:rsidRPr="00BD2867">
        <w:rPr>
          <w:rFonts w:ascii="Palatino Linotype" w:hAnsi="Palatino Linotype"/>
          <w:b/>
          <w:bCs/>
        </w:rPr>
        <w:t>Allega:</w:t>
      </w:r>
    </w:p>
    <w:p w:rsidR="00A4401A" w:rsidRPr="00A4401A" w:rsidRDefault="00BD2867" w:rsidP="00A4401A">
      <w:pPr>
        <w:pStyle w:val="Default"/>
        <w:numPr>
          <w:ilvl w:val="1"/>
          <w:numId w:val="1"/>
        </w:numPr>
        <w:spacing w:after="24"/>
        <w:rPr>
          <w:rFonts w:ascii="Palatino Linotype" w:hAnsi="Palatino Linotype"/>
        </w:rPr>
      </w:pPr>
      <w:r w:rsidRPr="00A4401A">
        <w:rPr>
          <w:rFonts w:ascii="Segoe UI Symbol" w:eastAsia="MS Gothic" w:hAnsi="Segoe UI Symbol" w:cs="Segoe UI Symbol"/>
        </w:rPr>
        <w:t>☐</w:t>
      </w:r>
      <w:r w:rsidR="00A4401A" w:rsidRPr="00A4401A">
        <w:rPr>
          <w:rFonts w:ascii="Palatino Linotype" w:hAnsi="Palatino Linotype"/>
        </w:rPr>
        <w:t xml:space="preserve">. Curriculum vitae </w:t>
      </w:r>
    </w:p>
    <w:p w:rsidR="00A4401A" w:rsidRPr="00A4401A" w:rsidRDefault="00BD2867" w:rsidP="00A4401A">
      <w:pPr>
        <w:pStyle w:val="Default"/>
        <w:numPr>
          <w:ilvl w:val="1"/>
          <w:numId w:val="1"/>
        </w:numPr>
        <w:spacing w:after="24"/>
        <w:rPr>
          <w:rFonts w:ascii="Palatino Linotype" w:hAnsi="Palatino Linotype"/>
        </w:rPr>
      </w:pPr>
      <w:r w:rsidRPr="00A4401A">
        <w:rPr>
          <w:rFonts w:ascii="Segoe UI Symbol" w:eastAsia="MS Gothic" w:hAnsi="Segoe UI Symbol" w:cs="Segoe UI Symbol"/>
        </w:rPr>
        <w:t>☐</w:t>
      </w:r>
      <w:r w:rsidR="00A4401A" w:rsidRPr="00A4401A">
        <w:rPr>
          <w:rFonts w:ascii="Palatino Linotype" w:hAnsi="Palatino Linotype"/>
        </w:rPr>
        <w:t xml:space="preserve">. Ogni altro eventuale elemento ritenuto utile per un’efficace valutazione della conoscenza acquisita nelle materie oggetto dell’Avviso emanato per la Traiettoria 4; </w:t>
      </w:r>
    </w:p>
    <w:p w:rsidR="00A4401A" w:rsidRPr="00A4401A" w:rsidRDefault="00BD2867" w:rsidP="00A4401A">
      <w:pPr>
        <w:pStyle w:val="Default"/>
        <w:numPr>
          <w:ilvl w:val="1"/>
          <w:numId w:val="1"/>
        </w:numPr>
        <w:spacing w:after="24"/>
        <w:rPr>
          <w:rFonts w:ascii="Palatino Linotype" w:hAnsi="Palatino Linotype"/>
        </w:rPr>
      </w:pPr>
      <w:r w:rsidRPr="00A4401A">
        <w:rPr>
          <w:rFonts w:ascii="Segoe UI Symbol" w:eastAsia="MS Gothic" w:hAnsi="Segoe UI Symbol" w:cs="Segoe UI Symbol"/>
        </w:rPr>
        <w:t>☐</w:t>
      </w:r>
      <w:r w:rsidR="00A4401A" w:rsidRPr="00A4401A">
        <w:rPr>
          <w:rFonts w:ascii="Palatino Linotype" w:hAnsi="Palatino Linotype"/>
        </w:rPr>
        <w:t xml:space="preserve">. Dichiarazione, resa ai sensi degli articoli 46 e 47 del D.P.R. n. 445/2000, in merito all’assenza di cause di incompatibilità e di conflitto di interessi di cui all’allegato B; </w:t>
      </w:r>
    </w:p>
    <w:p w:rsidR="00BD2867" w:rsidRDefault="00BD2867" w:rsidP="00BD2867">
      <w:pPr>
        <w:pStyle w:val="Default"/>
        <w:numPr>
          <w:ilvl w:val="1"/>
          <w:numId w:val="1"/>
        </w:numPr>
        <w:rPr>
          <w:rFonts w:ascii="Palatino Linotype" w:hAnsi="Palatino Linotype"/>
        </w:rPr>
      </w:pPr>
      <w:r w:rsidRPr="00A4401A">
        <w:rPr>
          <w:rFonts w:ascii="Segoe UI Symbol" w:eastAsia="MS Gothic" w:hAnsi="Segoe UI Symbol" w:cs="Segoe UI Symbol"/>
        </w:rPr>
        <w:t>☐</w:t>
      </w:r>
      <w:r w:rsidR="00A4401A" w:rsidRPr="00A4401A">
        <w:rPr>
          <w:rFonts w:ascii="Palatino Linotype" w:hAnsi="Palatino Linotype"/>
        </w:rPr>
        <w:t xml:space="preserve">. Copia di un documento di riconoscimento del sottoscrittore in corso di validità </w:t>
      </w:r>
    </w:p>
    <w:p w:rsidR="00A4401A" w:rsidRPr="00A4401A" w:rsidRDefault="00A4401A" w:rsidP="00BD2867">
      <w:pPr>
        <w:pStyle w:val="Default"/>
        <w:numPr>
          <w:ilvl w:val="1"/>
          <w:numId w:val="1"/>
        </w:numPr>
        <w:rPr>
          <w:rFonts w:ascii="Palatino Linotype" w:hAnsi="Palatino Linotype"/>
        </w:rPr>
      </w:pPr>
      <w:r w:rsidRPr="00A4401A">
        <w:rPr>
          <w:rFonts w:ascii="Palatino Linotype" w:hAnsi="Palatino Linotype"/>
          <w:b/>
          <w:bCs/>
        </w:rPr>
        <w:t xml:space="preserve"> </w:t>
      </w:r>
    </w:p>
    <w:p w:rsidR="00A4401A" w:rsidRPr="00A4401A" w:rsidRDefault="00A4401A" w:rsidP="00A4401A">
      <w:pPr>
        <w:pStyle w:val="Default"/>
        <w:rPr>
          <w:rFonts w:ascii="Palatino Linotype" w:hAnsi="Palatino Linotype"/>
        </w:rPr>
      </w:pPr>
      <w:r w:rsidRPr="00A4401A">
        <w:rPr>
          <w:rFonts w:ascii="Palatino Linotype" w:hAnsi="Palatino Linotype"/>
        </w:rPr>
        <w:t xml:space="preserve">Il sottoscritto, consapevole che, ai sensi dell’art. 76 del D.P.R. 445/2000, le dichiarazioni mendaci, la falsità negli atti e l’uso di atti falsi sono puniti ai sensi del codice penale e delle leggi speciali, dichiara che le informazioni contenute nella presente domanda e nei relativi allegati rispondono a verità. </w:t>
      </w:r>
    </w:p>
    <w:p w:rsidR="00BD2867" w:rsidRDefault="00BD2867" w:rsidP="00A4401A">
      <w:pPr>
        <w:pStyle w:val="Default"/>
        <w:rPr>
          <w:rFonts w:ascii="Palatino Linotype" w:hAnsi="Palatino Linotype"/>
        </w:rPr>
      </w:pPr>
    </w:p>
    <w:p w:rsidR="00A4401A" w:rsidRPr="00A4401A" w:rsidRDefault="00BD2867" w:rsidP="00A4401A">
      <w:pPr>
        <w:pStyle w:val="Default"/>
        <w:rPr>
          <w:rFonts w:ascii="Palatino Linotype" w:hAnsi="Palatino Linotype"/>
        </w:rPr>
      </w:pPr>
      <w:r>
        <w:rPr>
          <w:rFonts w:ascii="Palatino Linotype" w:hAnsi="Palatino Linotype"/>
        </w:rPr>
        <w:t xml:space="preserve">             </w:t>
      </w:r>
      <w:r w:rsidR="00A4401A" w:rsidRPr="00A4401A">
        <w:rPr>
          <w:rFonts w:ascii="Palatino Linotype" w:hAnsi="Palatino Linotype"/>
        </w:rPr>
        <w:t xml:space="preserve">Data e luogo </w:t>
      </w:r>
      <w:r>
        <w:rPr>
          <w:rFonts w:ascii="Palatino Linotype" w:hAnsi="Palatino Linotype"/>
        </w:rPr>
        <w:t xml:space="preserve">                                                                   </w:t>
      </w:r>
      <w:r w:rsidR="00A4401A" w:rsidRPr="00A4401A">
        <w:rPr>
          <w:rFonts w:ascii="Palatino Linotype" w:hAnsi="Palatino Linotype"/>
        </w:rPr>
        <w:t xml:space="preserve">Firma leggibile  </w:t>
      </w:r>
    </w:p>
    <w:p w:rsidR="00A4401A" w:rsidRPr="00A4401A" w:rsidRDefault="00A4401A" w:rsidP="00A4401A">
      <w:pPr>
        <w:rPr>
          <w:rFonts w:ascii="Palatino Linotype" w:hAnsi="Palatino Linotype"/>
          <w:sz w:val="24"/>
          <w:szCs w:val="24"/>
        </w:rPr>
      </w:pPr>
      <w:r w:rsidRPr="00A4401A">
        <w:rPr>
          <w:rFonts w:ascii="Palatino Linotype" w:hAnsi="Palatino Linotype"/>
          <w:sz w:val="24"/>
          <w:szCs w:val="24"/>
        </w:rPr>
        <w:t>__________</w:t>
      </w:r>
      <w:r w:rsidR="00BD2867">
        <w:rPr>
          <w:rFonts w:ascii="Palatino Linotype" w:hAnsi="Palatino Linotype"/>
          <w:sz w:val="24"/>
          <w:szCs w:val="24"/>
        </w:rPr>
        <w:t>______</w:t>
      </w:r>
      <w:r w:rsidRPr="00A4401A">
        <w:rPr>
          <w:rFonts w:ascii="Palatino Linotype" w:hAnsi="Palatino Linotype"/>
          <w:sz w:val="24"/>
          <w:szCs w:val="24"/>
        </w:rPr>
        <w:t xml:space="preserve">________________ </w:t>
      </w:r>
      <w:r w:rsidR="00BD2867">
        <w:rPr>
          <w:rFonts w:ascii="Palatino Linotype" w:hAnsi="Palatino Linotype"/>
          <w:sz w:val="24"/>
          <w:szCs w:val="24"/>
        </w:rPr>
        <w:t xml:space="preserve">                     </w:t>
      </w:r>
      <w:r w:rsidRPr="00A4401A">
        <w:rPr>
          <w:rFonts w:ascii="Palatino Linotype" w:hAnsi="Palatino Linotype"/>
          <w:sz w:val="24"/>
          <w:szCs w:val="24"/>
        </w:rPr>
        <w:t>__________________</w:t>
      </w:r>
      <w:r w:rsidR="00BD2867">
        <w:rPr>
          <w:rFonts w:ascii="Palatino Linotype" w:hAnsi="Palatino Linotype"/>
          <w:sz w:val="24"/>
          <w:szCs w:val="24"/>
        </w:rPr>
        <w:t>________</w:t>
      </w:r>
      <w:r w:rsidRPr="00A4401A">
        <w:rPr>
          <w:rFonts w:ascii="Palatino Linotype" w:hAnsi="Palatino Linotype"/>
          <w:sz w:val="24"/>
          <w:szCs w:val="24"/>
        </w:rPr>
        <w:t>_______</w:t>
      </w:r>
    </w:p>
    <w:sectPr w:rsidR="00A4401A" w:rsidRPr="00A4401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783580D"/>
    <w:multiLevelType w:val="hybridMultilevel"/>
    <w:tmpl w:val="13D41C5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401A"/>
    <w:rsid w:val="00184801"/>
    <w:rsid w:val="005C6160"/>
    <w:rsid w:val="00640111"/>
    <w:rsid w:val="00683315"/>
    <w:rsid w:val="006E3994"/>
    <w:rsid w:val="00A4401A"/>
    <w:rsid w:val="00BD2867"/>
    <w:rsid w:val="00FF41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5C71E"/>
  <w15:chartTrackingRefBased/>
  <w15:docId w15:val="{75B3C702-797D-4597-87CC-3B473442D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A4401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Grigliatabella">
    <w:name w:val="Table Grid"/>
    <w:basedOn w:val="Tabellanormale"/>
    <w:uiPriority w:val="39"/>
    <w:rsid w:val="00BD28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877</Words>
  <Characters>5002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uetnte</dc:creator>
  <cp:keywords/>
  <dc:description/>
  <cp:lastModifiedBy>uetnte</cp:lastModifiedBy>
  <cp:revision>3</cp:revision>
  <dcterms:created xsi:type="dcterms:W3CDTF">2024-04-08T08:17:00Z</dcterms:created>
  <dcterms:modified xsi:type="dcterms:W3CDTF">2024-04-11T07:39:00Z</dcterms:modified>
</cp:coreProperties>
</file>